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3"/>
        <w:gridCol w:w="1743"/>
        <w:gridCol w:w="3658"/>
      </w:tblGrid>
      <w:tr w:rsidR="00463278" w:rsidRPr="00463278" w:rsidTr="0024743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463278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4632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463278">
              <w:rPr>
                <w:rFonts w:ascii="Arial New Bash" w:eastAsia="Times New Roman" w:hAnsi="Arial New Bash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4632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spellStart"/>
            <w:r w:rsidRPr="00463278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463278"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ый</w:t>
            </w:r>
            <w:r w:rsidRPr="004632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463278"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районыны</w:t>
            </w:r>
            <w:r w:rsidRPr="004632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463278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бил</w:t>
            </w:r>
            <w:r w:rsidRPr="004632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м</w:t>
            </w:r>
            <w:r w:rsidRPr="004632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463278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lang w:eastAsia="ru-RU"/>
              </w:rPr>
            </w:pP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lang w:eastAsia="ru-RU"/>
              </w:rPr>
              <w:t>(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Баш$ортостан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Республика%ыны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>#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32"/>
                <w:szCs w:val="32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lang w:eastAsia="ru-RU"/>
              </w:rPr>
              <w:t>[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ый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=ы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районыны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#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Йыланлы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ауыл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 Советы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ауыл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бил&amp;м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32"/>
                <w:szCs w:val="32"/>
                <w:lang w:eastAsia="ru-RU"/>
              </w:rPr>
            </w:pPr>
            <w:r w:rsidRPr="00463278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AD4DC" wp14:editId="1E04DB4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463278"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lang w:eastAsia="ru-RU"/>
              </w:rPr>
              <w:t xml:space="preserve">(Совет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Еланлинского</w:t>
            </w:r>
            <w:proofErr w:type="spellEnd"/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lang w:eastAsia="ru-RU"/>
              </w:rPr>
              <w:t xml:space="preserve">сельсовета </w:t>
            </w:r>
            <w:proofErr w:type="spellStart"/>
            <w:r w:rsidRPr="00463278">
              <w:rPr>
                <w:rFonts w:ascii="Arial New Bash" w:eastAsia="Times New Roman" w:hAnsi="Arial New Bash"/>
                <w:lang w:eastAsia="ru-RU"/>
              </w:rPr>
              <w:t>Кигинского</w:t>
            </w:r>
            <w:proofErr w:type="spellEnd"/>
            <w:r w:rsidRPr="00463278">
              <w:rPr>
                <w:rFonts w:ascii="Arial New Bash" w:eastAsia="Times New Roman" w:hAnsi="Arial New Bash"/>
                <w:lang w:eastAsia="ru-RU"/>
              </w:rPr>
              <w:t xml:space="preserve"> района</w:t>
            </w:r>
          </w:p>
          <w:p w:rsidR="00463278" w:rsidRPr="00463278" w:rsidRDefault="00463278" w:rsidP="00463278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32"/>
                <w:szCs w:val="32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lang w:eastAsia="ru-RU"/>
              </w:rPr>
              <w:t>Республики Башкортостан)</w:t>
            </w:r>
          </w:p>
        </w:tc>
      </w:tr>
    </w:tbl>
    <w:p w:rsidR="00463278" w:rsidRPr="00463278" w:rsidRDefault="00463278" w:rsidP="0046327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463278" w:rsidRPr="00463278" w:rsidTr="0024743A">
        <w:tc>
          <w:tcPr>
            <w:tcW w:w="3888" w:type="dxa"/>
          </w:tcPr>
          <w:p w:rsidR="00463278" w:rsidRPr="00463278" w:rsidRDefault="00463278" w:rsidP="00463278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/>
                <w:b/>
                <w:sz w:val="28"/>
                <w:szCs w:val="28"/>
                <w:lang w:eastAsia="ru-RU"/>
              </w:rPr>
            </w:pPr>
            <w:r w:rsidRPr="00463278">
              <w:rPr>
                <w:rFonts w:ascii="Arial New Bash" w:eastAsia="Times New Roman" w:hAnsi="Arial New Bash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463278" w:rsidRPr="00463278" w:rsidRDefault="00463278" w:rsidP="0046327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463278" w:rsidRPr="00463278" w:rsidRDefault="00463278" w:rsidP="0046327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2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463278" w:rsidRDefault="00463278" w:rsidP="0046327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3278" w:rsidRPr="00A309B9" w:rsidRDefault="00463278" w:rsidP="00463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июнь 2023</w:t>
      </w:r>
      <w:r w:rsidRPr="00A309B9">
        <w:rPr>
          <w:rFonts w:ascii="Times New Roman" w:hAnsi="Times New Roman"/>
          <w:sz w:val="28"/>
          <w:szCs w:val="28"/>
        </w:rPr>
        <w:t xml:space="preserve"> й.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09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-2</w:t>
      </w:r>
      <w:r w:rsidRPr="00A309B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21 июня 2023</w:t>
      </w:r>
      <w:r w:rsidRPr="00A309B9">
        <w:rPr>
          <w:rFonts w:ascii="Times New Roman" w:hAnsi="Times New Roman"/>
          <w:sz w:val="28"/>
          <w:szCs w:val="28"/>
        </w:rPr>
        <w:t xml:space="preserve"> г.</w:t>
      </w:r>
    </w:p>
    <w:p w:rsidR="00463278" w:rsidRDefault="00463278" w:rsidP="0046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278" w:rsidRPr="00A309B9" w:rsidRDefault="00463278" w:rsidP="00463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Еланлы</w:t>
      </w:r>
      <w:proofErr w:type="spellEnd"/>
      <w:r w:rsidRPr="00A30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9B9">
        <w:rPr>
          <w:rFonts w:ascii="Times New Roman" w:hAnsi="Times New Roman"/>
          <w:sz w:val="24"/>
          <w:szCs w:val="24"/>
        </w:rPr>
        <w:t>ауылы</w:t>
      </w:r>
      <w:proofErr w:type="spellEnd"/>
      <w:r w:rsidRPr="00A309B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309B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309B9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Еланлино</w:t>
      </w:r>
      <w:proofErr w:type="spellEnd"/>
    </w:p>
    <w:p w:rsidR="00463278" w:rsidRPr="004012A2" w:rsidRDefault="00463278" w:rsidP="00463278">
      <w:pPr>
        <w:pStyle w:val="a3"/>
        <w:rPr>
          <w:rFonts w:ascii="Times New Roman" w:hAnsi="Times New Roman"/>
          <w:sz w:val="28"/>
          <w:szCs w:val="28"/>
        </w:rPr>
      </w:pPr>
    </w:p>
    <w:p w:rsidR="00463278" w:rsidRDefault="00463278" w:rsidP="004632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выборов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двадцать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девятого</w:t>
      </w:r>
      <w:r w:rsidRPr="0015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63278" w:rsidRPr="00153A3F" w:rsidRDefault="00463278" w:rsidP="004632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созыва на 10 сентября 2023</w:t>
      </w:r>
      <w:r w:rsidRPr="0015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63278" w:rsidRPr="00153A3F" w:rsidRDefault="00463278" w:rsidP="00463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278" w:rsidRPr="00153A3F" w:rsidRDefault="00463278" w:rsidP="00463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278" w:rsidRPr="00D11D68" w:rsidRDefault="00463278" w:rsidP="00463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8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D11D68">
        <w:rPr>
          <w:rFonts w:ascii="Times New Roman" w:hAnsi="Times New Roman"/>
          <w:sz w:val="28"/>
          <w:szCs w:val="28"/>
        </w:rPr>
        <w:t>6 статьи 10 Кодекса Республики Башкортостан о выборах, ст</w:t>
      </w:r>
      <w:r>
        <w:rPr>
          <w:rFonts w:ascii="Times New Roman" w:hAnsi="Times New Roman"/>
          <w:sz w:val="28"/>
          <w:szCs w:val="28"/>
        </w:rPr>
        <w:t>атьи</w:t>
      </w:r>
      <w:r w:rsidRPr="00D11D68">
        <w:rPr>
          <w:rFonts w:ascii="Times New Roman" w:hAnsi="Times New Roman"/>
          <w:sz w:val="28"/>
          <w:szCs w:val="28"/>
        </w:rPr>
        <w:t xml:space="preserve"> 7 </w:t>
      </w: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е ш и л</w:t>
      </w: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3278" w:rsidRPr="00153A3F" w:rsidRDefault="00463278" w:rsidP="0046327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 двадцать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на 10 сентября 2023</w:t>
      </w: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63278" w:rsidRPr="00153A3F" w:rsidRDefault="00463278" w:rsidP="0046327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3F">
        <w:rPr>
          <w:rFonts w:ascii="Times New Roman" w:eastAsia="Times New Roman" w:hAnsi="Times New Roman"/>
          <w:sz w:val="28"/>
          <w:lang w:eastAsia="ru-RU"/>
        </w:rPr>
        <w:t xml:space="preserve">Настоящее решение направить в Совет и Территориальную избирательную комиссию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sz w:val="28"/>
          <w:lang w:eastAsia="ru-RU"/>
        </w:rPr>
        <w:t xml:space="preserve"> район Республики Башкортостан.</w:t>
      </w:r>
    </w:p>
    <w:p w:rsidR="00463278" w:rsidRDefault="00463278" w:rsidP="0046327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в районной газете «Наши Киги»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в сети общего доступа «Интернет»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hyperlink r:id="rId6" w:history="1">
        <w:r w:rsidRPr="000C60A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r w:rsidRPr="000C6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elanlino</w:t>
        </w:r>
        <w:r w:rsidRPr="000C60A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информационном стенде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Еланлинский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>Кигинский</w:t>
      </w:r>
      <w:proofErr w:type="spellEnd"/>
      <w:r w:rsidRPr="00153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63278" w:rsidRDefault="00463278" w:rsidP="0046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278" w:rsidRPr="00D11D68" w:rsidRDefault="00463278" w:rsidP="00463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A3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Г.Р.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Сибагатуллина</w:t>
      </w:r>
      <w:proofErr w:type="spellEnd"/>
    </w:p>
    <w:p w:rsidR="007034C4" w:rsidRDefault="007034C4"/>
    <w:sectPr w:rsidR="007034C4" w:rsidSect="00D53C2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14" w:rsidRDefault="00463278">
    <w:pPr>
      <w:pStyle w:val="a4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7C3C14" w:rsidRDefault="004632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86C4C"/>
    <w:multiLevelType w:val="hybridMultilevel"/>
    <w:tmpl w:val="CB8A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D"/>
    <w:rsid w:val="00463278"/>
    <w:rsid w:val="007034C4"/>
    <w:rsid w:val="008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D81B-6BEC-485C-BB94-2FB45C74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3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6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27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46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nl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2023-06-19T05:56:00Z</dcterms:created>
  <dcterms:modified xsi:type="dcterms:W3CDTF">2023-06-19T06:01:00Z</dcterms:modified>
</cp:coreProperties>
</file>